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1805BB" w:rsidRDefault="00C222E5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222E5" w:rsidRPr="001805BB" w:rsidRDefault="00C222E5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Pr="002C439D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 w:rsidR="003A1B8D">
        <w:rPr>
          <w:b/>
          <w:bCs/>
        </w:rPr>
        <w:t>1</w:t>
      </w:r>
      <w:r w:rsidR="00ED0830">
        <w:rPr>
          <w:b/>
          <w:bCs/>
        </w:rPr>
        <w:t>6</w:t>
      </w:r>
    </w:p>
    <w:p w:rsidR="00C222E5" w:rsidRPr="00725637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Default="00C222E5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</w:t>
      </w:r>
      <w:r w:rsidR="006141A6" w:rsidRPr="0032261C">
        <w:rPr>
          <w:b/>
          <w:bCs/>
        </w:rPr>
        <w:t xml:space="preserve">состоятся </w:t>
      </w:r>
      <w:r w:rsidR="004002C6">
        <w:rPr>
          <w:b/>
          <w:bCs/>
        </w:rPr>
        <w:t>1</w:t>
      </w:r>
      <w:r w:rsidR="00ED0830">
        <w:rPr>
          <w:b/>
          <w:bCs/>
        </w:rPr>
        <w:t>9</w:t>
      </w:r>
      <w:r w:rsidR="004002C6">
        <w:rPr>
          <w:b/>
          <w:bCs/>
        </w:rPr>
        <w:t>.04.2018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 xml:space="preserve">в </w:t>
      </w:r>
      <w:r w:rsidR="004002C6" w:rsidRPr="004002C6">
        <w:rPr>
          <w:b/>
          <w:bCs/>
        </w:rPr>
        <w:t>10</w:t>
      </w:r>
      <w:r w:rsidRPr="004002C6">
        <w:rPr>
          <w:b/>
          <w:bCs/>
        </w:rPr>
        <w:t>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</w:t>
      </w:r>
      <w:proofErr w:type="gramStart"/>
      <w:r w:rsidRPr="0032261C">
        <w:rPr>
          <w:rStyle w:val="af5"/>
        </w:rPr>
        <w:t>.С</w:t>
      </w:r>
      <w:proofErr w:type="gramEnd"/>
      <w:r w:rsidRPr="0032261C">
        <w:rPr>
          <w:rStyle w:val="af5"/>
        </w:rPr>
        <w:t>аратов, ул. Большая Казачья, 14</w:t>
      </w:r>
      <w:r>
        <w:rPr>
          <w:rStyle w:val="af5"/>
        </w:rPr>
        <w:t xml:space="preserve"> </w:t>
      </w:r>
    </w:p>
    <w:p w:rsidR="00C222E5" w:rsidRDefault="00C222E5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ED0830" w:rsidRDefault="00ED0830" w:rsidP="001805BB">
      <w:pPr>
        <w:jc w:val="center"/>
        <w:rPr>
          <w:rStyle w:val="af5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ED0830" w:rsidRPr="00EE7EC8" w:rsidTr="009A34D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D0830" w:rsidRPr="00B840D7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B840D7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D0830" w:rsidRPr="00B840D7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B840D7">
              <w:rPr>
                <w:b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0830" w:rsidRPr="00B840D7" w:rsidRDefault="00ED0830" w:rsidP="00AE0853">
            <w:pPr>
              <w:jc w:val="center"/>
              <w:rPr>
                <w:b/>
                <w:sz w:val="18"/>
                <w:szCs w:val="18"/>
              </w:rPr>
            </w:pPr>
            <w:r w:rsidRPr="00B840D7">
              <w:rPr>
                <w:b/>
                <w:sz w:val="18"/>
                <w:szCs w:val="18"/>
              </w:rPr>
              <w:t>Период функционирования нестационарного торгового объекта (с число, месяц</w:t>
            </w:r>
            <w:r w:rsidR="00AE0853">
              <w:rPr>
                <w:b/>
                <w:sz w:val="18"/>
                <w:szCs w:val="18"/>
              </w:rPr>
              <w:t>, год</w:t>
            </w:r>
            <w:r w:rsidRPr="00B840D7">
              <w:rPr>
                <w:b/>
                <w:sz w:val="18"/>
                <w:szCs w:val="18"/>
              </w:rPr>
              <w:t xml:space="preserve"> по число, месяц</w:t>
            </w:r>
            <w:r w:rsidR="00AE0853">
              <w:rPr>
                <w:b/>
                <w:sz w:val="18"/>
                <w:szCs w:val="18"/>
              </w:rPr>
              <w:t>, год</w:t>
            </w:r>
            <w:r w:rsidRPr="00B840D7">
              <w:rPr>
                <w:b/>
                <w:sz w:val="18"/>
                <w:szCs w:val="18"/>
              </w:rPr>
              <w:t>)</w:t>
            </w:r>
            <w:r w:rsidRPr="00B840D7">
              <w:rPr>
                <w:sz w:val="18"/>
                <w:szCs w:val="18"/>
              </w:rPr>
              <w:t xml:space="preserve"> </w:t>
            </w:r>
            <w:r w:rsidR="00AE0853">
              <w:rPr>
                <w:sz w:val="18"/>
                <w:szCs w:val="18"/>
              </w:rPr>
              <w:t>–</w:t>
            </w:r>
            <w:r w:rsidRPr="00B840D7">
              <w:rPr>
                <w:sz w:val="18"/>
                <w:szCs w:val="18"/>
              </w:rPr>
              <w:t xml:space="preserve"> </w:t>
            </w:r>
            <w:r w:rsidR="00AE0853">
              <w:rPr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0830" w:rsidRPr="00B840D7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B840D7">
              <w:rPr>
                <w:b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30" w:rsidRPr="00B840D7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B840D7">
              <w:rPr>
                <w:b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B840D7">
              <w:rPr>
                <w:b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B840D7">
              <w:rPr>
                <w:b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830" w:rsidRPr="00B840D7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B840D7">
              <w:rPr>
                <w:b/>
                <w:sz w:val="18"/>
                <w:szCs w:val="18"/>
              </w:rPr>
              <w:t xml:space="preserve">«Шаг </w:t>
            </w:r>
            <w:r>
              <w:rPr>
                <w:b/>
                <w:sz w:val="18"/>
                <w:szCs w:val="18"/>
              </w:rPr>
              <w:t>аукциона»</w:t>
            </w:r>
            <w:r w:rsidR="00B0582E">
              <w:rPr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B840D7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D0830" w:rsidRPr="009A34DC" w:rsidRDefault="00ED0830" w:rsidP="00282EDE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9A34DC">
              <w:rPr>
                <w:b/>
                <w:spacing w:val="-4"/>
                <w:sz w:val="18"/>
                <w:szCs w:val="18"/>
              </w:rPr>
              <w:t>Размер задатка</w:t>
            </w:r>
            <w:r w:rsidR="009A34DC" w:rsidRPr="009A34DC">
              <w:rPr>
                <w:b/>
                <w:spacing w:val="-4"/>
                <w:sz w:val="18"/>
                <w:szCs w:val="18"/>
              </w:rPr>
              <w:t>,</w:t>
            </w:r>
            <w:r w:rsidRPr="009A34DC">
              <w:rPr>
                <w:b/>
                <w:spacing w:val="-4"/>
                <w:sz w:val="18"/>
                <w:szCs w:val="18"/>
              </w:rPr>
              <w:t xml:space="preserve"> руб.</w:t>
            </w:r>
          </w:p>
        </w:tc>
      </w:tr>
      <w:tr w:rsidR="00ED0830" w:rsidRPr="00EE7EC8" w:rsidTr="009A34DC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ED0830" w:rsidRPr="00EE7EC8" w:rsidRDefault="00ED0830" w:rsidP="00282ED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D0830" w:rsidRPr="00ED0830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ED0830">
              <w:rPr>
                <w:b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  <w:shd w:val="clear" w:color="auto" w:fill="auto"/>
          </w:tcPr>
          <w:p w:rsidR="00ED0830" w:rsidRPr="00ED0830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ED0830">
              <w:rPr>
                <w:b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559" w:type="dxa"/>
            <w:shd w:val="clear" w:color="auto" w:fill="auto"/>
          </w:tcPr>
          <w:p w:rsidR="00ED0830" w:rsidRPr="00ED0830" w:rsidRDefault="00ED0830" w:rsidP="00282EDE">
            <w:pPr>
              <w:jc w:val="center"/>
              <w:rPr>
                <w:b/>
                <w:sz w:val="18"/>
                <w:szCs w:val="18"/>
              </w:rPr>
            </w:pPr>
            <w:r w:rsidRPr="00ED0830">
              <w:rPr>
                <w:b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  <w:shd w:val="clear" w:color="auto" w:fill="auto"/>
          </w:tcPr>
          <w:p w:rsidR="00ED0830" w:rsidRPr="00ED0830" w:rsidRDefault="00ED0830" w:rsidP="00ED0830">
            <w:pPr>
              <w:jc w:val="center"/>
              <w:rPr>
                <w:b/>
                <w:sz w:val="18"/>
                <w:szCs w:val="18"/>
              </w:rPr>
            </w:pPr>
            <w:r w:rsidRPr="00ED0830">
              <w:rPr>
                <w:b/>
                <w:sz w:val="18"/>
                <w:szCs w:val="18"/>
              </w:rPr>
              <w:t>Размер площади места размещения нестационарного торгового объекта, кв.м</w:t>
            </w:r>
          </w:p>
        </w:tc>
        <w:tc>
          <w:tcPr>
            <w:tcW w:w="1843" w:type="dxa"/>
            <w:vMerge/>
            <w:shd w:val="clear" w:color="auto" w:fill="auto"/>
          </w:tcPr>
          <w:p w:rsidR="00ED0830" w:rsidRPr="00EE7EC8" w:rsidRDefault="00ED0830" w:rsidP="00282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0830" w:rsidRPr="00EE7EC8" w:rsidRDefault="00ED0830" w:rsidP="00282ED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30" w:rsidRPr="00EE7EC8" w:rsidRDefault="00ED0830" w:rsidP="00282ED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830" w:rsidRPr="00EE7EC8" w:rsidRDefault="00ED0830" w:rsidP="00282EDE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D0830" w:rsidRPr="00EE7EC8" w:rsidRDefault="00ED0830" w:rsidP="00282EDE">
            <w:pPr>
              <w:jc w:val="center"/>
              <w:rPr>
                <w:b/>
              </w:rPr>
            </w:pPr>
          </w:p>
        </w:tc>
      </w:tr>
      <w:tr w:rsidR="00ED0830" w:rsidRPr="0011133B" w:rsidTr="009A34DC">
        <w:trPr>
          <w:jc w:val="center"/>
        </w:trPr>
        <w:tc>
          <w:tcPr>
            <w:tcW w:w="817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ED0830" w:rsidRPr="0011133B" w:rsidRDefault="00ED0830" w:rsidP="00282EDE">
            <w:pPr>
              <w:suppressAutoHyphens/>
              <w:jc w:val="center"/>
            </w:pPr>
            <w:r w:rsidRPr="0011133B">
              <w:t>10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Ново-Астраханское шоссе, 57 на расстоянии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96038">
                <w:rPr>
                  <w:rFonts w:ascii="Times New Roman" w:hAnsi="Times New Roman" w:cs="Times New Roman"/>
                </w:rPr>
                <w:t>12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левого угла дома 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96038">
                <w:rPr>
                  <w:rFonts w:ascii="Times New Roman" w:hAnsi="Times New Roman" w:cs="Times New Roman"/>
                </w:rPr>
                <w:t>20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до правого угла дома № 57 по Ново-Астраханскому шоссе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tabs>
                <w:tab w:val="left" w:pos="13608"/>
              </w:tabs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Ул. им. Орджоникидзе Г.К., 9, на расстоянии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796038">
                <w:rPr>
                  <w:rFonts w:ascii="Times New Roman" w:hAnsi="Times New Roman" w:cs="Times New Roman"/>
                </w:rPr>
                <w:t>13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Киевского проезда в сторону сквера «Заводской»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Просп. Энтузиастов, 56, на расстоянии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796038">
                <w:rPr>
                  <w:rFonts w:ascii="Times New Roman" w:hAnsi="Times New Roman" w:cs="Times New Roman"/>
                </w:rPr>
                <w:t>37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МУП БПХ «Баня № 16» в сторону проезжей части просп. Энтузиастов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Ново-Астраханское шоссе, 57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96038">
                <w:rPr>
                  <w:rFonts w:ascii="Times New Roman" w:hAnsi="Times New Roman" w:cs="Times New Roman"/>
                </w:rPr>
                <w:t>10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левого угла дома и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796038">
                <w:rPr>
                  <w:rFonts w:ascii="Times New Roman" w:hAnsi="Times New Roman" w:cs="Times New Roman"/>
                </w:rPr>
                <w:t>22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до правого угла дома № 57 по Ново-Астраханскому шоссе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Ул. Барнаульская, 1, на прилегающей территории к ООО «</w:t>
            </w:r>
            <w:proofErr w:type="spellStart"/>
            <w:r w:rsidRPr="00796038">
              <w:rPr>
                <w:rFonts w:ascii="Times New Roman" w:hAnsi="Times New Roman" w:cs="Times New Roman"/>
              </w:rPr>
              <w:t>Сар.П.К</w:t>
            </w:r>
            <w:proofErr w:type="spellEnd"/>
            <w:r w:rsidRPr="00796038">
              <w:rPr>
                <w:rFonts w:ascii="Times New Roman" w:hAnsi="Times New Roman" w:cs="Times New Roman"/>
              </w:rPr>
              <w:t xml:space="preserve">.» на расстоянии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796038">
                <w:rPr>
                  <w:rFonts w:ascii="Times New Roman" w:hAnsi="Times New Roman" w:cs="Times New Roman"/>
                </w:rPr>
                <w:t>4,5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павильона «Платежный центр»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Ул. им. Орджоникидзе Г.К., 9, на расстоянии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796038">
                <w:rPr>
                  <w:rFonts w:ascii="Times New Roman" w:hAnsi="Times New Roman" w:cs="Times New Roman"/>
                </w:rPr>
                <w:t>16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Киевского проезда в сторону сквера «Заводской»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квас,</w:t>
            </w:r>
          </w:p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газированная вода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Просп. Энтузиастов, 34/40, на расстоянии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796038">
                <w:rPr>
                  <w:rFonts w:ascii="Times New Roman" w:hAnsi="Times New Roman" w:cs="Times New Roman"/>
                </w:rPr>
                <w:t>16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угла дома № 34/40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96038">
                <w:rPr>
                  <w:rFonts w:ascii="Times New Roman" w:hAnsi="Times New Roman" w:cs="Times New Roman"/>
                </w:rPr>
                <w:t>10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проезжей части просп. Энтузиастов по прямой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Просп. Энтузиастов, 57,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96038">
                <w:rPr>
                  <w:rFonts w:ascii="Times New Roman" w:hAnsi="Times New Roman" w:cs="Times New Roman"/>
                </w:rPr>
                <w:t>6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дома № 57 по просп. Энтузиастов и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796038">
                <w:rPr>
                  <w:rFonts w:ascii="Times New Roman" w:hAnsi="Times New Roman" w:cs="Times New Roman"/>
                </w:rPr>
                <w:t>13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до проезжей части просп. Энтузиастов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Привокзальная пл., 12, на расстоянии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796038">
                <w:rPr>
                  <w:rFonts w:ascii="Times New Roman" w:hAnsi="Times New Roman" w:cs="Times New Roman"/>
                </w:rPr>
                <w:t>13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</w:t>
            </w:r>
            <w:r w:rsidRPr="00796038">
              <w:rPr>
                <w:rFonts w:ascii="Times New Roman" w:hAnsi="Times New Roman" w:cs="Times New Roman"/>
              </w:rPr>
              <w:lastRenderedPageBreak/>
              <w:t>дома</w:t>
            </w:r>
          </w:p>
          <w:p w:rsidR="00ED0830" w:rsidRPr="00796038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 № 12 по Привокзальной площади в сторону проезжей части по прямой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 xml:space="preserve">свободно и планируется к </w:t>
            </w:r>
            <w:r w:rsidRPr="00B83A9E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Ул. им. Рахова В.Г. - </w:t>
            </w:r>
          </w:p>
          <w:p w:rsidR="00ED0830" w:rsidRPr="00796038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ул. Московская, территория сквера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6038">
                <w:rPr>
                  <w:rFonts w:ascii="Times New Roman" w:hAnsi="Times New Roman" w:cs="Times New Roman"/>
                </w:rPr>
                <w:t>3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от фонтана по правой стороне в сторону ул. им. </w:t>
            </w:r>
            <w:proofErr w:type="spellStart"/>
            <w:r w:rsidRPr="00796038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796038">
              <w:rPr>
                <w:rFonts w:ascii="Times New Roman" w:hAnsi="Times New Roman" w:cs="Times New Roman"/>
              </w:rPr>
              <w:t xml:space="preserve"> И.С. 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96038">
                <w:rPr>
                  <w:rFonts w:ascii="Times New Roman" w:hAnsi="Times New Roman" w:cs="Times New Roman"/>
                </w:rPr>
                <w:t>15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до проезжей части </w:t>
            </w:r>
          </w:p>
          <w:p w:rsidR="00ED0830" w:rsidRPr="00796038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ул. Московской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ED0830" w:rsidRPr="00796038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Ул. Астраханская – </w:t>
            </w:r>
          </w:p>
          <w:p w:rsidR="00ED0830" w:rsidRPr="00796038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ул. Московская, 153, территория сквера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96038">
                <w:rPr>
                  <w:rFonts w:ascii="Times New Roman" w:hAnsi="Times New Roman" w:cs="Times New Roman"/>
                </w:rPr>
                <w:t>10 м</w:t>
              </w:r>
            </w:smartTag>
            <w:r w:rsidRPr="00796038">
              <w:rPr>
                <w:rFonts w:ascii="Times New Roman" w:hAnsi="Times New Roman" w:cs="Times New Roman"/>
              </w:rPr>
              <w:t xml:space="preserve"> по правую сторону от нежилого здания, размещенного на земельном участке с кадастровым номером 64:48:030356:26, в сторону ул. Большой Казачьей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796038" w:rsidRDefault="00ED0830" w:rsidP="008847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Астраханская - ул. им. Зарубина В.С., территория сквера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A58D7">
                <w:rPr>
                  <w:rFonts w:ascii="Times New Roman" w:hAnsi="Times New Roman" w:cs="Times New Roman"/>
                </w:rPr>
                <w:t>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входа в сквер с ул. им. Зарубина В.С. в сторону ул. им. Посадского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A58D7">
                <w:rPr>
                  <w:rFonts w:ascii="Times New Roman" w:hAnsi="Times New Roman" w:cs="Times New Roman"/>
                </w:rPr>
                <w:t>10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проезжей части ул. Астраханской по правой стороне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A58D7">
              <w:rPr>
                <w:rFonts w:ascii="Times New Roman" w:hAnsi="Times New Roman" w:cs="Times New Roman"/>
              </w:rPr>
              <w:t xml:space="preserve">Ул. Астраханская - ул. им. Посадского, территория сквера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A58D7">
                <w:rPr>
                  <w:rFonts w:ascii="Times New Roman" w:hAnsi="Times New Roman" w:cs="Times New Roman"/>
                </w:rPr>
                <w:t>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входа в сквер с ул. им. </w:t>
            </w:r>
            <w:r w:rsidRPr="003A58D7">
              <w:rPr>
                <w:rFonts w:ascii="Times New Roman" w:hAnsi="Times New Roman" w:cs="Times New Roman"/>
              </w:rPr>
              <w:lastRenderedPageBreak/>
              <w:t xml:space="preserve">Посадского в сторону ул. Большой Горной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A58D7">
                <w:rPr>
                  <w:rFonts w:ascii="Times New Roman" w:hAnsi="Times New Roman" w:cs="Times New Roman"/>
                </w:rPr>
                <w:t>10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проезжей части  ул. Астраханской по правой стороне</w:t>
            </w:r>
            <w:proofErr w:type="gramEnd"/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Астраханская - ул. Большая Горная, территория сквера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A58D7">
                <w:rPr>
                  <w:rFonts w:ascii="Times New Roman" w:hAnsi="Times New Roman" w:cs="Times New Roman"/>
                </w:rPr>
                <w:t>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напротив нежилого здания - мини-магазина, находящегося в собственности  </w:t>
            </w:r>
          </w:p>
          <w:p w:rsidR="00ED0830" w:rsidRPr="003A58D7" w:rsidRDefault="00ED0830" w:rsidP="00282ED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3A58D7">
              <w:rPr>
                <w:rFonts w:ascii="Times New Roman" w:hAnsi="Times New Roman" w:cs="Times New Roman"/>
              </w:rPr>
              <w:t>Прудилиной</w:t>
            </w:r>
            <w:proofErr w:type="spellEnd"/>
            <w:r w:rsidRPr="003A58D7">
              <w:rPr>
                <w:rFonts w:ascii="Times New Roman" w:hAnsi="Times New Roman" w:cs="Times New Roman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58D7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3A58D7">
              <w:rPr>
                <w:rFonts w:ascii="Times New Roman" w:hAnsi="Times New Roman" w:cs="Times New Roman"/>
              </w:rPr>
              <w:t xml:space="preserve">, 66А – </w:t>
            </w:r>
          </w:p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Большая Казачья,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A58D7">
                <w:rPr>
                  <w:rFonts w:ascii="Times New Roman" w:hAnsi="Times New Roman" w:cs="Times New Roman"/>
                </w:rPr>
                <w:t>15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торца дома № 66А по ул. </w:t>
            </w:r>
            <w:proofErr w:type="spellStart"/>
            <w:r w:rsidRPr="003A58D7">
              <w:rPr>
                <w:rFonts w:ascii="Times New Roman" w:hAnsi="Times New Roman" w:cs="Times New Roman"/>
              </w:rPr>
              <w:t>Аткарской</w:t>
            </w:r>
            <w:proofErr w:type="spellEnd"/>
            <w:r w:rsidRPr="003A58D7">
              <w:rPr>
                <w:rFonts w:ascii="Times New Roman" w:hAnsi="Times New Roman" w:cs="Times New Roman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A58D7">
                <w:rPr>
                  <w:rFonts w:ascii="Times New Roman" w:hAnsi="Times New Roman" w:cs="Times New Roman"/>
                </w:rPr>
                <w:t>8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проезжей части ул. </w:t>
            </w:r>
            <w:proofErr w:type="spellStart"/>
            <w:r w:rsidRPr="003A58D7">
              <w:rPr>
                <w:rFonts w:ascii="Times New Roman" w:hAnsi="Times New Roman" w:cs="Times New Roman"/>
              </w:rPr>
              <w:t>Аткарской</w:t>
            </w:r>
            <w:proofErr w:type="spellEnd"/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58D7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3A58D7">
              <w:rPr>
                <w:rFonts w:ascii="Times New Roman" w:hAnsi="Times New Roman" w:cs="Times New Roman"/>
              </w:rPr>
              <w:t xml:space="preserve">, 31,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58D7">
                <w:rPr>
                  <w:rFonts w:ascii="Times New Roman" w:hAnsi="Times New Roman" w:cs="Times New Roman"/>
                </w:rPr>
                <w:t>4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детской музыкальной школы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58D7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3A58D7">
              <w:rPr>
                <w:rFonts w:ascii="Times New Roman" w:hAnsi="Times New Roman" w:cs="Times New Roman"/>
              </w:rPr>
              <w:t xml:space="preserve">, 66а, на расстоянии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3A58D7">
                <w:rPr>
                  <w:rFonts w:ascii="Times New Roman" w:hAnsi="Times New Roman" w:cs="Times New Roman"/>
                </w:rPr>
                <w:t>35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проезжей части ул. Московской в сторону           ул. Большой Казачьей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A58D7">
                <w:rPr>
                  <w:rFonts w:ascii="Times New Roman" w:hAnsi="Times New Roman" w:cs="Times New Roman"/>
                </w:rPr>
                <w:t>2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проезжей части ул. </w:t>
            </w:r>
            <w:proofErr w:type="spellStart"/>
            <w:r w:rsidRPr="003A58D7">
              <w:rPr>
                <w:rFonts w:ascii="Times New Roman" w:hAnsi="Times New Roman" w:cs="Times New Roman"/>
              </w:rPr>
              <w:t>Аткарской</w:t>
            </w:r>
            <w:proofErr w:type="spellEnd"/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им. Рахова В.Г., 162/164, - ул. им. Зарубина В.С.,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58D7">
                <w:rPr>
                  <w:rFonts w:ascii="Times New Roman" w:hAnsi="Times New Roman" w:cs="Times New Roman"/>
                </w:rPr>
                <w:t>7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</w:t>
            </w:r>
            <w:r w:rsidRPr="003A58D7">
              <w:rPr>
                <w:rFonts w:ascii="Times New Roman" w:hAnsi="Times New Roman" w:cs="Times New Roman"/>
              </w:rPr>
              <w:lastRenderedPageBreak/>
              <w:t xml:space="preserve">проезжей части ул. им. Рахова В.Г. 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58D7">
                <w:rPr>
                  <w:rFonts w:ascii="Times New Roman" w:hAnsi="Times New Roman" w:cs="Times New Roman"/>
                </w:rPr>
                <w:t>7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ул. им. Зарубина В.С.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им. Рахова В.Г., 149/157 – ул. Большая Казачья,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A58D7">
                <w:rPr>
                  <w:rFonts w:ascii="Times New Roman" w:hAnsi="Times New Roman" w:cs="Times New Roman"/>
                </w:rPr>
                <w:t>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проезжей части ул. Большой Казачьей и </w:t>
            </w:r>
          </w:p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3A58D7">
                <w:rPr>
                  <w:rFonts w:ascii="Times New Roman" w:hAnsi="Times New Roman" w:cs="Times New Roman"/>
                </w:rPr>
                <w:t>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проезжей части ул. им. Рахова В.Г.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им. Рахова В.Г. - </w:t>
            </w:r>
          </w:p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Московская, территория сквера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A58D7">
                <w:rPr>
                  <w:rFonts w:ascii="Times New Roman" w:hAnsi="Times New Roman" w:cs="Times New Roman"/>
                </w:rPr>
                <w:t>6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фонтана по правой стороне в сторону ул. им. </w:t>
            </w:r>
            <w:proofErr w:type="spellStart"/>
            <w:r w:rsidRPr="003A58D7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3A58D7">
              <w:rPr>
                <w:rFonts w:ascii="Times New Roman" w:hAnsi="Times New Roman" w:cs="Times New Roman"/>
              </w:rPr>
              <w:t xml:space="preserve"> И.С. 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A58D7">
                <w:rPr>
                  <w:rFonts w:ascii="Times New Roman" w:hAnsi="Times New Roman" w:cs="Times New Roman"/>
                </w:rPr>
                <w:t>15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проезжей части         ул. Московской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им. Рахова В.Г. - </w:t>
            </w:r>
          </w:p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Большая Горная, территория сквера на расстоянии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A58D7">
                <w:rPr>
                  <w:rFonts w:ascii="Times New Roman" w:hAnsi="Times New Roman" w:cs="Times New Roman"/>
                </w:rPr>
                <w:t>8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проезжей части ул. Большой Горной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A58D7">
                <w:rPr>
                  <w:rFonts w:ascii="Times New Roman" w:hAnsi="Times New Roman" w:cs="Times New Roman"/>
                </w:rPr>
                <w:t>10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проезжей части</w:t>
            </w:r>
          </w:p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 ул. им. Рахова В.Г.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Астраханская - ул. Большая Горная, территория сквера на расстоянии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A58D7">
                <w:rPr>
                  <w:rFonts w:ascii="Times New Roman" w:hAnsi="Times New Roman" w:cs="Times New Roman"/>
                </w:rPr>
                <w:t>8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напротив нежилого здания, размещенного на земельном участке с кадастровым номером 64:48:030362:10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Территория сквера </w:t>
            </w:r>
          </w:p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 ДК «Рубин»,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A58D7">
                <w:rPr>
                  <w:rFonts w:ascii="Times New Roman" w:hAnsi="Times New Roman" w:cs="Times New Roman"/>
                </w:rPr>
                <w:t>50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входа в сквер со </w:t>
            </w:r>
            <w:r w:rsidRPr="003A58D7">
              <w:rPr>
                <w:rFonts w:ascii="Times New Roman" w:hAnsi="Times New Roman" w:cs="Times New Roman"/>
              </w:rPr>
              <w:lastRenderedPageBreak/>
              <w:t xml:space="preserve">стороны ул. Высокой, </w:t>
            </w:r>
            <w:smartTag w:uri="urn:schemas-microsoft-com:office:smarttags" w:element="metricconverter">
              <w:smartTagPr>
                <w:attr w:name="ProductID" w:val="73 м"/>
              </w:smartTagPr>
              <w:r w:rsidRPr="003A58D7">
                <w:rPr>
                  <w:rFonts w:ascii="Times New Roman" w:hAnsi="Times New Roman" w:cs="Times New Roman"/>
                </w:rPr>
                <w:t>73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здания </w:t>
            </w:r>
          </w:p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ДК «Рубин» и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3A58D7">
                <w:rPr>
                  <w:rFonts w:ascii="Times New Roman" w:hAnsi="Times New Roman" w:cs="Times New Roman"/>
                </w:rPr>
                <w:t>23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до фонтана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Ул. Астраханская -</w:t>
            </w:r>
          </w:p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Московская, 153, территория сквера на расстоянии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3A58D7">
                <w:rPr>
                  <w:rFonts w:ascii="Times New Roman" w:hAnsi="Times New Roman" w:cs="Times New Roman"/>
                </w:rPr>
                <w:t>13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по правую сторону от нежилого здания, размещенного на земельном участке с кадастровым номером </w:t>
            </w:r>
          </w:p>
          <w:p w:rsidR="00ED0830" w:rsidRPr="003A58D7" w:rsidRDefault="00ED0830" w:rsidP="00282EDE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64:48:030356:26, в сторону ул. Большой Казачьей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Привокзальная пл., 12, на расстоянии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3A58D7">
                <w:rPr>
                  <w:rFonts w:ascii="Times New Roman" w:hAnsi="Times New Roman" w:cs="Times New Roman"/>
                </w:rPr>
                <w:t>13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дома </w:t>
            </w:r>
          </w:p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№ 12 по Привокзальной площади в сторону проезжей части по прямой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Ул. им. Академика </w:t>
            </w:r>
          </w:p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Навашина С.Г. - ул. Танкистов,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58D7">
                <w:rPr>
                  <w:rFonts w:ascii="Times New Roman" w:hAnsi="Times New Roman" w:cs="Times New Roman"/>
                </w:rPr>
                <w:t>7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</w:t>
            </w:r>
          </w:p>
          <w:p w:rsidR="00ED0830" w:rsidRPr="003A58D7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 xml:space="preserve">здания № 2а по ул. им. Академика Навашина С.Г. в сторону ул. Танкистов 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58D7">
                <w:rPr>
                  <w:rFonts w:ascii="Times New Roman" w:hAnsi="Times New Roman" w:cs="Times New Roman"/>
                </w:rPr>
                <w:t>4 м</w:t>
              </w:r>
            </w:smartTag>
            <w:r w:rsidRPr="003A58D7">
              <w:rPr>
                <w:rFonts w:ascii="Times New Roman" w:hAnsi="Times New Roman" w:cs="Times New Roman"/>
              </w:rPr>
              <w:t xml:space="preserve"> от проезжей части ул. им. Академика Навашина С.Г.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3A58D7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Большая Горная, 313 – ул. им. Пугачева Е.И., на расстоянии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4B2DA2">
                <w:rPr>
                  <w:rFonts w:ascii="Times New Roman" w:hAnsi="Times New Roman" w:cs="Times New Roman"/>
                </w:rPr>
                <w:t>13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левого угла жилого дома № 313 по ул. Большой Горной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B2DA2">
                <w:rPr>
                  <w:rFonts w:ascii="Times New Roman" w:hAnsi="Times New Roman" w:cs="Times New Roman"/>
                </w:rPr>
                <w:t>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</w:t>
            </w:r>
          </w:p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lastRenderedPageBreak/>
              <w:t>ул. Большой Горной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Астраханская, 113, на расстоянии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4B2DA2">
                <w:rPr>
                  <w:rFonts w:ascii="Times New Roman" w:hAnsi="Times New Roman" w:cs="Times New Roman"/>
                </w:rPr>
                <w:t>35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остановочного павильона в сторону ул. Большой Горной, </w:t>
            </w:r>
          </w:p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4B2DA2">
                <w:rPr>
                  <w:rFonts w:ascii="Times New Roman" w:hAnsi="Times New Roman" w:cs="Times New Roman"/>
                </w:rPr>
                <w:t>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жилого дома № 113 по ул. Астраханской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B2DA2">
                <w:rPr>
                  <w:rFonts w:ascii="Times New Roman" w:hAnsi="Times New Roman" w:cs="Times New Roman"/>
                </w:rPr>
                <w:t>2,5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ул. Астраханской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Ул. Большая Горная -</w:t>
            </w:r>
          </w:p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 ул. Танкистов,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2DA2">
                <w:rPr>
                  <w:rFonts w:ascii="Times New Roman" w:hAnsi="Times New Roman" w:cs="Times New Roman"/>
                </w:rPr>
                <w:t>6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дома № 310а в сторону проезжей части ул. Танкистов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2DA2">
                <w:rPr>
                  <w:rFonts w:ascii="Times New Roman" w:hAnsi="Times New Roman" w:cs="Times New Roman"/>
                </w:rPr>
                <w:t>10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павильона «Евросеть» в сторону ул. Большой Горной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Танкистов, 56,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B2DA2">
                <w:rPr>
                  <w:rFonts w:ascii="Times New Roman" w:hAnsi="Times New Roman" w:cs="Times New Roman"/>
                </w:rPr>
                <w:t>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правого угла дома в сторону ул. Танкистов и</w:t>
            </w:r>
          </w:p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4B2DA2">
                <w:rPr>
                  <w:rFonts w:ascii="Times New Roman" w:hAnsi="Times New Roman" w:cs="Times New Roman"/>
                </w:rPr>
                <w:t>7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B2DA2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4B2DA2">
              <w:rPr>
                <w:rFonts w:ascii="Times New Roman" w:hAnsi="Times New Roman" w:cs="Times New Roman"/>
              </w:rPr>
              <w:t xml:space="preserve">, 66а, на расстоянии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B2DA2">
                <w:rPr>
                  <w:rFonts w:ascii="Times New Roman" w:hAnsi="Times New Roman" w:cs="Times New Roman"/>
                </w:rPr>
                <w:t>40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ул. Московской в сторону</w:t>
            </w:r>
          </w:p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Большой Казачьей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B2DA2">
                <w:rPr>
                  <w:rFonts w:ascii="Times New Roman" w:hAnsi="Times New Roman" w:cs="Times New Roman"/>
                </w:rPr>
                <w:t>2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ул. </w:t>
            </w:r>
            <w:proofErr w:type="spellStart"/>
            <w:r w:rsidRPr="004B2DA2">
              <w:rPr>
                <w:rFonts w:ascii="Times New Roman" w:hAnsi="Times New Roman" w:cs="Times New Roman"/>
              </w:rPr>
              <w:t>Аткарской</w:t>
            </w:r>
            <w:proofErr w:type="spellEnd"/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им. Чапаева В.И. – ул. им. </w:t>
            </w:r>
            <w:proofErr w:type="spellStart"/>
            <w:r w:rsidRPr="004B2DA2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4B2DA2">
              <w:rPr>
                <w:rFonts w:ascii="Times New Roman" w:hAnsi="Times New Roman" w:cs="Times New Roman"/>
              </w:rPr>
              <w:t xml:space="preserve"> И.С.,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2DA2">
                <w:rPr>
                  <w:rFonts w:ascii="Times New Roman" w:hAnsi="Times New Roman" w:cs="Times New Roman"/>
                </w:rPr>
                <w:t>6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жилого дома № 63 по </w:t>
            </w:r>
          </w:p>
          <w:p w:rsidR="00ED0830" w:rsidRPr="004B2DA2" w:rsidRDefault="00ED0830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4B2DA2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4B2DA2">
              <w:rPr>
                <w:rFonts w:ascii="Times New Roman" w:hAnsi="Times New Roman" w:cs="Times New Roman"/>
              </w:rPr>
              <w:t xml:space="preserve"> И.С. в сторону  ул. им. Чапаева В.И.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B2DA2">
                <w:rPr>
                  <w:rFonts w:ascii="Times New Roman" w:hAnsi="Times New Roman" w:cs="Times New Roman"/>
                </w:rPr>
                <w:t>3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suppressAutoHyphens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Астраханская, 140 </w:t>
            </w:r>
            <w:r w:rsidRPr="004B2DA2">
              <w:rPr>
                <w:rFonts w:ascii="Times New Roman" w:hAnsi="Times New Roman" w:cs="Times New Roman"/>
              </w:rPr>
              <w:lastRenderedPageBreak/>
              <w:t xml:space="preserve">-           </w:t>
            </w:r>
          </w:p>
          <w:p w:rsidR="00ED0830" w:rsidRPr="004B2DA2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им. Посадского,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B2DA2">
                <w:rPr>
                  <w:rFonts w:ascii="Times New Roman" w:hAnsi="Times New Roman" w:cs="Times New Roman"/>
                </w:rPr>
                <w:t>15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левого угла дома № 140 по ул. Астраханской в сторону ул. им. Посадского 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B2DA2">
                <w:rPr>
                  <w:rFonts w:ascii="Times New Roman" w:hAnsi="Times New Roman" w:cs="Times New Roman"/>
                </w:rPr>
                <w:t>8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ул. им. Посадского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lastRenderedPageBreak/>
              <w:t xml:space="preserve">торговая </w:t>
            </w:r>
            <w:r w:rsidRPr="004B2DA2">
              <w:rPr>
                <w:rFonts w:ascii="Times New Roman" w:hAnsi="Times New Roman" w:cs="Times New Roman"/>
              </w:rPr>
              <w:lastRenderedPageBreak/>
              <w:t>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lastRenderedPageBreak/>
              <w:t xml:space="preserve">квас, </w:t>
            </w:r>
            <w:r w:rsidRPr="004B2DA2">
              <w:rPr>
                <w:rFonts w:ascii="Times New Roman" w:hAnsi="Times New Roman" w:cs="Times New Roman"/>
              </w:rPr>
              <w:lastRenderedPageBreak/>
              <w:t>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 xml:space="preserve">с 28 апреля по 30 </w:t>
            </w:r>
            <w:r w:rsidRPr="00796038">
              <w:rPr>
                <w:rFonts w:ascii="Times New Roman" w:hAnsi="Times New Roman" w:cs="Times New Roman"/>
              </w:rPr>
              <w:lastRenderedPageBreak/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83A9E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suppressAutoHyphens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Просп. им. 50 лет Октября – ул. Алексеевская,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B2DA2">
                <w:rPr>
                  <w:rFonts w:ascii="Times New Roman" w:hAnsi="Times New Roman" w:cs="Times New Roman"/>
                </w:rPr>
                <w:t>3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павильона «МК в Саратове» по правой стороне,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4B2DA2">
                <w:rPr>
                  <w:rFonts w:ascii="Times New Roman" w:hAnsi="Times New Roman" w:cs="Times New Roman"/>
                </w:rPr>
                <w:t>22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дома </w:t>
            </w:r>
          </w:p>
          <w:p w:rsidR="00ED0830" w:rsidRPr="004B2DA2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№ 19а по просп. им. 50 лет Октября и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4B2DA2">
                <w:rPr>
                  <w:rFonts w:ascii="Times New Roman" w:hAnsi="Times New Roman" w:cs="Times New Roman"/>
                </w:rPr>
                <w:t>28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остановочного павильона по просп. им. 50 лет Октября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ED0830" w:rsidRPr="00B83A9E" w:rsidTr="009A34DC">
        <w:trPr>
          <w:jc w:val="center"/>
        </w:trPr>
        <w:tc>
          <w:tcPr>
            <w:tcW w:w="817" w:type="dxa"/>
            <w:vAlign w:val="center"/>
          </w:tcPr>
          <w:p w:rsidR="00ED0830" w:rsidRPr="00B50D79" w:rsidRDefault="00ED0830" w:rsidP="009A34DC">
            <w:pPr>
              <w:suppressAutoHyphens/>
              <w:jc w:val="center"/>
              <w:rPr>
                <w:sz w:val="22"/>
                <w:szCs w:val="22"/>
              </w:rPr>
            </w:pPr>
            <w:r w:rsidRPr="00B50D79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ED0830" w:rsidRPr="004B2DA2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Московская, 170,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B2DA2">
                <w:rPr>
                  <w:rFonts w:ascii="Times New Roman" w:hAnsi="Times New Roman" w:cs="Times New Roman"/>
                </w:rPr>
                <w:t>15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входа в магазин «Одежда» по              </w:t>
            </w:r>
          </w:p>
          <w:p w:rsidR="00ED0830" w:rsidRPr="004B2DA2" w:rsidRDefault="00ED0830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Московской 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B2DA2">
                <w:rPr>
                  <w:rFonts w:ascii="Times New Roman" w:hAnsi="Times New Roman" w:cs="Times New Roman"/>
                </w:rPr>
                <w:t>7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пункта «Механик»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ED0830" w:rsidRPr="004B2DA2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D0830" w:rsidRPr="00796038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ED0830" w:rsidRPr="00B83A9E" w:rsidRDefault="00ED0830" w:rsidP="008847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</w:tbl>
    <w:p w:rsidR="004002C6" w:rsidRDefault="004002C6" w:rsidP="001805BB">
      <w:pPr>
        <w:ind w:firstLine="709"/>
        <w:jc w:val="both"/>
        <w:rPr>
          <w:b/>
          <w:bCs/>
          <w:sz w:val="22"/>
          <w:szCs w:val="22"/>
        </w:rPr>
      </w:pPr>
    </w:p>
    <w:p w:rsidR="00C222E5" w:rsidRPr="00112512" w:rsidRDefault="00C222E5" w:rsidP="00FB6098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222E5" w:rsidRDefault="00C222E5" w:rsidP="00FB6098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</w:t>
      </w:r>
      <w:r w:rsidR="00FB6098">
        <w:rPr>
          <w:sz w:val="22"/>
          <w:szCs w:val="22"/>
        </w:rPr>
        <w:t xml:space="preserve">   </w:t>
      </w:r>
      <w:r>
        <w:rPr>
          <w:sz w:val="22"/>
          <w:szCs w:val="22"/>
        </w:rPr>
        <w:t>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6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C222E5" w:rsidRPr="008B6AD0" w:rsidRDefault="00C222E5" w:rsidP="00FB6098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</w:t>
      </w:r>
      <w:r>
        <w:rPr>
          <w:b/>
          <w:bCs/>
          <w:sz w:val="22"/>
          <w:szCs w:val="22"/>
        </w:rPr>
        <w:t xml:space="preserve">, </w:t>
      </w:r>
      <w:r w:rsidRPr="008B6AD0">
        <w:rPr>
          <w:b/>
          <w:bCs/>
          <w:sz w:val="22"/>
          <w:szCs w:val="22"/>
        </w:rPr>
        <w:t>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222E5" w:rsidRPr="006A24DA" w:rsidRDefault="00C222E5" w:rsidP="00FB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</w:t>
      </w:r>
      <w:r w:rsidR="000E744E" w:rsidRPr="009F2900">
        <w:rPr>
          <w:sz w:val="22"/>
          <w:szCs w:val="22"/>
        </w:rPr>
        <w:t>форма заявки на участие</w:t>
      </w:r>
      <w:r w:rsidR="000E744E">
        <w:rPr>
          <w:sz w:val="22"/>
          <w:szCs w:val="22"/>
        </w:rPr>
        <w:t xml:space="preserve">, </w:t>
      </w:r>
      <w:r w:rsidR="000E744E" w:rsidRPr="004002C6">
        <w:rPr>
          <w:sz w:val="22"/>
          <w:szCs w:val="22"/>
        </w:rPr>
        <w:t xml:space="preserve">форма описи документов, представляемых для участия в </w:t>
      </w:r>
      <w:r w:rsidR="005D5363" w:rsidRPr="004002C6">
        <w:rPr>
          <w:sz w:val="22"/>
          <w:szCs w:val="22"/>
        </w:rPr>
        <w:t>аукционе</w:t>
      </w:r>
      <w:r w:rsidR="007277A1">
        <w:rPr>
          <w:sz w:val="22"/>
          <w:szCs w:val="22"/>
        </w:rPr>
        <w:t>,</w:t>
      </w:r>
      <w:r w:rsidR="005D5363">
        <w:rPr>
          <w:color w:val="FF0000"/>
          <w:sz w:val="22"/>
          <w:szCs w:val="22"/>
        </w:rPr>
        <w:t xml:space="preserve"> </w:t>
      </w:r>
      <w:r w:rsidR="005D5363" w:rsidRPr="009F2900">
        <w:rPr>
          <w:sz w:val="22"/>
          <w:szCs w:val="22"/>
        </w:rPr>
        <w:t>размещены</w:t>
      </w:r>
      <w:r w:rsidRPr="009F2900">
        <w:rPr>
          <w:sz w:val="22"/>
          <w:szCs w:val="22"/>
        </w:rPr>
        <w:t xml:space="preserve">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 w:rsidR="000E744E"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720BDB" w:rsidRPr="006A24DA" w:rsidRDefault="00720BDB" w:rsidP="00FB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</w:t>
      </w:r>
      <w:r w:rsidR="000E744E">
        <w:rPr>
          <w:snapToGrid w:val="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Срок и место представления документации</w:t>
      </w:r>
      <w:r w:rsidR="00750E70" w:rsidRPr="004002C6">
        <w:rPr>
          <w:color w:val="000000"/>
          <w:sz w:val="22"/>
          <w:szCs w:val="22"/>
        </w:rPr>
        <w:t xml:space="preserve"> об аукционе</w:t>
      </w:r>
      <w:r w:rsidR="000E744E" w:rsidRPr="004002C6">
        <w:rPr>
          <w:color w:val="000000"/>
          <w:sz w:val="22"/>
          <w:szCs w:val="22"/>
        </w:rPr>
        <w:t xml:space="preserve">: с </w:t>
      </w:r>
      <w:r w:rsidR="004002C6">
        <w:rPr>
          <w:color w:val="000000"/>
          <w:sz w:val="22"/>
          <w:szCs w:val="22"/>
        </w:rPr>
        <w:t>16</w:t>
      </w:r>
      <w:r w:rsidR="000E744E" w:rsidRPr="004002C6">
        <w:rPr>
          <w:color w:val="000000"/>
          <w:sz w:val="22"/>
          <w:szCs w:val="22"/>
        </w:rPr>
        <w:t xml:space="preserve">.03.2018 с 10-00 (время местное) по </w:t>
      </w:r>
      <w:r w:rsidR="004002C6">
        <w:rPr>
          <w:color w:val="000000"/>
          <w:sz w:val="22"/>
          <w:szCs w:val="22"/>
        </w:rPr>
        <w:t>06</w:t>
      </w:r>
      <w:r w:rsidR="000E744E" w:rsidRPr="004002C6">
        <w:rPr>
          <w:color w:val="000000"/>
          <w:sz w:val="22"/>
          <w:szCs w:val="22"/>
        </w:rPr>
        <w:t>.04.2018 в 17-00 (время местное)</w:t>
      </w:r>
      <w:r w:rsidR="000E744E" w:rsidRPr="004002C6">
        <w:rPr>
          <w:sz w:val="22"/>
        </w:rPr>
        <w:t xml:space="preserve"> по адресу: 410012,              г. Саратов, Театральная площадь, д.7,  ком. 305.</w:t>
      </w:r>
    </w:p>
    <w:p w:rsidR="00CF79B6" w:rsidRDefault="00C222E5" w:rsidP="00FB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</w:t>
      </w:r>
      <w:r w:rsidR="004002C6">
        <w:rPr>
          <w:sz w:val="22"/>
          <w:szCs w:val="22"/>
        </w:rPr>
        <w:t xml:space="preserve"> </w:t>
      </w:r>
    </w:p>
    <w:p w:rsidR="00C222E5" w:rsidRDefault="00C222E5" w:rsidP="00FB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305. </w:t>
      </w:r>
    </w:p>
    <w:p w:rsidR="00C222E5" w:rsidRDefault="00C222E5" w:rsidP="00FB6098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="004002C6">
        <w:rPr>
          <w:sz w:val="22"/>
          <w:szCs w:val="22"/>
        </w:rPr>
        <w:t>19.03.2018</w:t>
      </w:r>
      <w:r>
        <w:rPr>
          <w:color w:val="000000"/>
          <w:sz w:val="22"/>
          <w:szCs w:val="22"/>
        </w:rPr>
        <w:t xml:space="preserve"> с 10-00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C222E5" w:rsidRDefault="00C222E5" w:rsidP="00FB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 w:rsidR="004002C6">
        <w:rPr>
          <w:sz w:val="22"/>
          <w:szCs w:val="22"/>
        </w:rPr>
        <w:t>06.04.2018</w:t>
      </w:r>
      <w:r w:rsidRPr="00CA56F3">
        <w:rPr>
          <w:color w:val="000000"/>
          <w:sz w:val="22"/>
          <w:szCs w:val="22"/>
        </w:rPr>
        <w:t xml:space="preserve"> в 17-00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DA2D46" w:rsidRDefault="00DA2D46" w:rsidP="00DA2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C222E5" w:rsidRDefault="00C222E5" w:rsidP="00FB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720BDB" w:rsidRDefault="00720BDB" w:rsidP="00FB6098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0830A2" w:rsidRDefault="000830A2" w:rsidP="00FB6098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305, </w:t>
      </w:r>
      <w:r w:rsidR="004002C6">
        <w:rPr>
          <w:sz w:val="22"/>
          <w:szCs w:val="22"/>
        </w:rPr>
        <w:t>06</w:t>
      </w:r>
      <w:r w:rsidRPr="004002C6">
        <w:rPr>
          <w:sz w:val="22"/>
          <w:szCs w:val="22"/>
        </w:rPr>
        <w:t>.</w:t>
      </w:r>
      <w:r w:rsidR="004002C6" w:rsidRPr="004002C6">
        <w:rPr>
          <w:sz w:val="22"/>
          <w:szCs w:val="22"/>
        </w:rPr>
        <w:t>04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="003A3378" w:rsidRPr="004002C6">
        <w:rPr>
          <w:color w:val="000000"/>
          <w:sz w:val="22"/>
          <w:szCs w:val="22"/>
        </w:rPr>
        <w:t>(время местное).</w:t>
      </w:r>
    </w:p>
    <w:p w:rsidR="000830A2" w:rsidRPr="00720BDB" w:rsidRDefault="000830A2" w:rsidP="00FB6098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E973A8" w:rsidRDefault="00C222E5" w:rsidP="00FB6098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E973A8" w:rsidRDefault="00C222E5" w:rsidP="00FB6098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="0058142C" w:rsidRPr="0058142C">
        <w:rPr>
          <w:sz w:val="22"/>
        </w:rPr>
        <w:t xml:space="preserve"> </w:t>
      </w:r>
      <w:r w:rsidR="0058142C" w:rsidRPr="00067830">
        <w:rPr>
          <w:sz w:val="22"/>
        </w:rPr>
        <w:t>и должна поступить на нижеуказанный счет не позднее</w:t>
      </w:r>
      <w:r w:rsidR="0058142C">
        <w:rPr>
          <w:sz w:val="22"/>
        </w:rPr>
        <w:t xml:space="preserve"> </w:t>
      </w:r>
      <w:r w:rsidR="004002C6">
        <w:rPr>
          <w:sz w:val="22"/>
          <w:szCs w:val="22"/>
        </w:rPr>
        <w:t>12.04.2018.</w:t>
      </w:r>
    </w:p>
    <w:p w:rsidR="00C222E5" w:rsidRPr="00D32C0E" w:rsidRDefault="00C222E5" w:rsidP="00FB6098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C222E5" w:rsidRPr="00BA199C" w:rsidRDefault="00C222E5" w:rsidP="00FB6098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 w:rsidR="005D5363"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 w:rsidR="00720BDB">
        <w:rPr>
          <w:sz w:val="22"/>
          <w:szCs w:val="22"/>
        </w:rPr>
        <w:t>1</w:t>
      </w:r>
      <w:r w:rsidR="006C0D41">
        <w:rPr>
          <w:sz w:val="22"/>
          <w:szCs w:val="22"/>
        </w:rPr>
        <w:t>6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="005D5363"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2404C1" w:rsidRDefault="00C222E5" w:rsidP="00FB6098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2404C1" w:rsidRPr="002404C1" w:rsidRDefault="002404C1" w:rsidP="00FB6098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C222E5" w:rsidRDefault="00C222E5" w:rsidP="00FB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0830A2" w:rsidRDefault="00C222E5" w:rsidP="00FB609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222E5" w:rsidRPr="008E6B2A" w:rsidRDefault="00C222E5" w:rsidP="00FB6098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 w:rsidR="003A3378">
        <w:rPr>
          <w:b/>
          <w:bCs/>
          <w:sz w:val="22"/>
          <w:szCs w:val="22"/>
        </w:rPr>
        <w:t>,</w:t>
      </w:r>
      <w:r w:rsidR="003A3378" w:rsidRPr="00340CA3">
        <w:rPr>
          <w:b/>
          <w:color w:val="000000"/>
          <w:sz w:val="22"/>
          <w:szCs w:val="22"/>
        </w:rPr>
        <w:t xml:space="preserve"> </w:t>
      </w:r>
      <w:r w:rsidR="003A3378" w:rsidRPr="00692E7F">
        <w:rPr>
          <w:b/>
          <w:color w:val="000000"/>
          <w:sz w:val="22"/>
          <w:szCs w:val="22"/>
        </w:rPr>
        <w:t xml:space="preserve">в том числе ограничения в отношении участников </w:t>
      </w:r>
      <w:r w:rsidR="003A3378">
        <w:rPr>
          <w:b/>
          <w:color w:val="000000"/>
          <w:sz w:val="22"/>
          <w:szCs w:val="22"/>
        </w:rPr>
        <w:t>аукциона:</w:t>
      </w:r>
    </w:p>
    <w:p w:rsidR="00C222E5" w:rsidRDefault="00C222E5" w:rsidP="00FB6098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7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C222E5" w:rsidRPr="008E6B2A" w:rsidRDefault="00C222E5" w:rsidP="00FB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222E5" w:rsidRPr="008E6B2A" w:rsidRDefault="00C222E5" w:rsidP="00FB6098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222E5" w:rsidRPr="00143A67" w:rsidRDefault="00C222E5" w:rsidP="00FB6098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222E5" w:rsidRPr="00143A67" w:rsidRDefault="00C222E5" w:rsidP="00FB6098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C222E5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6035"/>
    <w:rsid w:val="000270D1"/>
    <w:rsid w:val="00050DC0"/>
    <w:rsid w:val="0005218F"/>
    <w:rsid w:val="000545C4"/>
    <w:rsid w:val="00061E48"/>
    <w:rsid w:val="00064968"/>
    <w:rsid w:val="0007530B"/>
    <w:rsid w:val="00082577"/>
    <w:rsid w:val="000830A2"/>
    <w:rsid w:val="00084DED"/>
    <w:rsid w:val="000A5B0E"/>
    <w:rsid w:val="000B0D91"/>
    <w:rsid w:val="000B3176"/>
    <w:rsid w:val="000C2693"/>
    <w:rsid w:val="000C5D74"/>
    <w:rsid w:val="000D28ED"/>
    <w:rsid w:val="000E744E"/>
    <w:rsid w:val="0010177A"/>
    <w:rsid w:val="00112388"/>
    <w:rsid w:val="00112512"/>
    <w:rsid w:val="00134A7F"/>
    <w:rsid w:val="00137933"/>
    <w:rsid w:val="0014000F"/>
    <w:rsid w:val="00140412"/>
    <w:rsid w:val="00143A67"/>
    <w:rsid w:val="0014478E"/>
    <w:rsid w:val="001447F6"/>
    <w:rsid w:val="00162AFC"/>
    <w:rsid w:val="00167B63"/>
    <w:rsid w:val="00172215"/>
    <w:rsid w:val="001805BB"/>
    <w:rsid w:val="0018210E"/>
    <w:rsid w:val="00187DA6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B4FC3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64AA"/>
    <w:rsid w:val="00206FD5"/>
    <w:rsid w:val="002231A8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0750"/>
    <w:rsid w:val="002C439D"/>
    <w:rsid w:val="002D3C29"/>
    <w:rsid w:val="002D3FBD"/>
    <w:rsid w:val="002D4216"/>
    <w:rsid w:val="002E0D8F"/>
    <w:rsid w:val="002E490F"/>
    <w:rsid w:val="002F16D4"/>
    <w:rsid w:val="002F5E05"/>
    <w:rsid w:val="00312741"/>
    <w:rsid w:val="00314908"/>
    <w:rsid w:val="0031769C"/>
    <w:rsid w:val="00317E82"/>
    <w:rsid w:val="0032261C"/>
    <w:rsid w:val="00330185"/>
    <w:rsid w:val="00335F51"/>
    <w:rsid w:val="00337281"/>
    <w:rsid w:val="00354F23"/>
    <w:rsid w:val="00362CB1"/>
    <w:rsid w:val="003653D4"/>
    <w:rsid w:val="00382370"/>
    <w:rsid w:val="00382525"/>
    <w:rsid w:val="00382F51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4084"/>
    <w:rsid w:val="003E71AD"/>
    <w:rsid w:val="003F241C"/>
    <w:rsid w:val="003F5A4F"/>
    <w:rsid w:val="003F62A3"/>
    <w:rsid w:val="004002C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42C"/>
    <w:rsid w:val="0058150F"/>
    <w:rsid w:val="005844BA"/>
    <w:rsid w:val="00590F17"/>
    <w:rsid w:val="00593587"/>
    <w:rsid w:val="005948E2"/>
    <w:rsid w:val="005A4D2E"/>
    <w:rsid w:val="005B23FB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28CA"/>
    <w:rsid w:val="00653CA9"/>
    <w:rsid w:val="006549CA"/>
    <w:rsid w:val="006566C9"/>
    <w:rsid w:val="006657D7"/>
    <w:rsid w:val="00670598"/>
    <w:rsid w:val="00673361"/>
    <w:rsid w:val="0067448E"/>
    <w:rsid w:val="00680217"/>
    <w:rsid w:val="00680DE0"/>
    <w:rsid w:val="00692E7F"/>
    <w:rsid w:val="00696716"/>
    <w:rsid w:val="006A24DA"/>
    <w:rsid w:val="006A7D53"/>
    <w:rsid w:val="006B3DB6"/>
    <w:rsid w:val="006B442C"/>
    <w:rsid w:val="006B56A7"/>
    <w:rsid w:val="006C0D41"/>
    <w:rsid w:val="006C0EB4"/>
    <w:rsid w:val="006C1682"/>
    <w:rsid w:val="006C1980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20BDB"/>
    <w:rsid w:val="00725637"/>
    <w:rsid w:val="007277A1"/>
    <w:rsid w:val="0073012E"/>
    <w:rsid w:val="007321A0"/>
    <w:rsid w:val="00732BB3"/>
    <w:rsid w:val="00750E70"/>
    <w:rsid w:val="00751DB6"/>
    <w:rsid w:val="007676EA"/>
    <w:rsid w:val="00767AF1"/>
    <w:rsid w:val="007745DC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20CB"/>
    <w:rsid w:val="00875074"/>
    <w:rsid w:val="0087676B"/>
    <w:rsid w:val="008847AF"/>
    <w:rsid w:val="00891CC1"/>
    <w:rsid w:val="008A2F04"/>
    <w:rsid w:val="008A3964"/>
    <w:rsid w:val="008A45EB"/>
    <w:rsid w:val="008A4EAE"/>
    <w:rsid w:val="008A79E9"/>
    <w:rsid w:val="008B5000"/>
    <w:rsid w:val="008B6AD0"/>
    <w:rsid w:val="008C56FA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EEB"/>
    <w:rsid w:val="00996FD2"/>
    <w:rsid w:val="009A34DC"/>
    <w:rsid w:val="009B19EB"/>
    <w:rsid w:val="009C004D"/>
    <w:rsid w:val="009C37D4"/>
    <w:rsid w:val="009F2900"/>
    <w:rsid w:val="009F2973"/>
    <w:rsid w:val="009F6409"/>
    <w:rsid w:val="00A02FAB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70F4"/>
    <w:rsid w:val="00AC7E34"/>
    <w:rsid w:val="00AD4EE0"/>
    <w:rsid w:val="00AD666E"/>
    <w:rsid w:val="00AD7759"/>
    <w:rsid w:val="00AD7CED"/>
    <w:rsid w:val="00AE0853"/>
    <w:rsid w:val="00AE5A34"/>
    <w:rsid w:val="00AE7D80"/>
    <w:rsid w:val="00B04309"/>
    <w:rsid w:val="00B0582E"/>
    <w:rsid w:val="00B064E8"/>
    <w:rsid w:val="00B0727A"/>
    <w:rsid w:val="00B2639F"/>
    <w:rsid w:val="00B2745B"/>
    <w:rsid w:val="00B433D3"/>
    <w:rsid w:val="00B50D79"/>
    <w:rsid w:val="00B755B4"/>
    <w:rsid w:val="00B829E7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7C63"/>
    <w:rsid w:val="00BD2B7F"/>
    <w:rsid w:val="00BD397A"/>
    <w:rsid w:val="00BD573F"/>
    <w:rsid w:val="00BE7B65"/>
    <w:rsid w:val="00BF1953"/>
    <w:rsid w:val="00BF1F06"/>
    <w:rsid w:val="00BF446C"/>
    <w:rsid w:val="00BF483C"/>
    <w:rsid w:val="00BF4D4A"/>
    <w:rsid w:val="00BF4D88"/>
    <w:rsid w:val="00C05D73"/>
    <w:rsid w:val="00C11292"/>
    <w:rsid w:val="00C20072"/>
    <w:rsid w:val="00C222E5"/>
    <w:rsid w:val="00C374C8"/>
    <w:rsid w:val="00C43161"/>
    <w:rsid w:val="00C5542E"/>
    <w:rsid w:val="00C56593"/>
    <w:rsid w:val="00C622DF"/>
    <w:rsid w:val="00C70784"/>
    <w:rsid w:val="00C75107"/>
    <w:rsid w:val="00C80E6C"/>
    <w:rsid w:val="00CA1EB4"/>
    <w:rsid w:val="00CA3A9D"/>
    <w:rsid w:val="00CA56F3"/>
    <w:rsid w:val="00CB2BAB"/>
    <w:rsid w:val="00CB44DC"/>
    <w:rsid w:val="00CC241F"/>
    <w:rsid w:val="00CD2BE8"/>
    <w:rsid w:val="00CD6794"/>
    <w:rsid w:val="00CE5D59"/>
    <w:rsid w:val="00CF2019"/>
    <w:rsid w:val="00CF3182"/>
    <w:rsid w:val="00CF739E"/>
    <w:rsid w:val="00CF79B6"/>
    <w:rsid w:val="00D01396"/>
    <w:rsid w:val="00D01E9D"/>
    <w:rsid w:val="00D02341"/>
    <w:rsid w:val="00D02D1D"/>
    <w:rsid w:val="00D03CF8"/>
    <w:rsid w:val="00D0605D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2A22"/>
    <w:rsid w:val="00D95AE8"/>
    <w:rsid w:val="00DA2D46"/>
    <w:rsid w:val="00DA4274"/>
    <w:rsid w:val="00DB660E"/>
    <w:rsid w:val="00DC797B"/>
    <w:rsid w:val="00DD5B75"/>
    <w:rsid w:val="00DD649B"/>
    <w:rsid w:val="00DD789F"/>
    <w:rsid w:val="00DD7CA8"/>
    <w:rsid w:val="00DE3210"/>
    <w:rsid w:val="00DE4E7F"/>
    <w:rsid w:val="00DF1F39"/>
    <w:rsid w:val="00E04D55"/>
    <w:rsid w:val="00E16E8D"/>
    <w:rsid w:val="00E23777"/>
    <w:rsid w:val="00E4355C"/>
    <w:rsid w:val="00E44DC9"/>
    <w:rsid w:val="00E45DB3"/>
    <w:rsid w:val="00E464DB"/>
    <w:rsid w:val="00E6195B"/>
    <w:rsid w:val="00E62EE0"/>
    <w:rsid w:val="00E829FA"/>
    <w:rsid w:val="00E83152"/>
    <w:rsid w:val="00E84D76"/>
    <w:rsid w:val="00E92A38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F19"/>
    <w:rsid w:val="00F32F38"/>
    <w:rsid w:val="00F4345B"/>
    <w:rsid w:val="00F46FA8"/>
    <w:rsid w:val="00F478D1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00E4"/>
    <w:rsid w:val="00FA431B"/>
    <w:rsid w:val="00FA690F"/>
    <w:rsid w:val="00FB6098"/>
    <w:rsid w:val="00FB73FC"/>
    <w:rsid w:val="00FC1C8D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s9">
    <w:name w:val="s_9"/>
    <w:rsid w:val="0072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8703ADB56CEE6712A2CE0BB4C42C7DECDD90A304393B9FE9F6DB2F1A1F04C55871947A2463D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AB45-D6DB-49AD-9462-26597C7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ton</cp:lastModifiedBy>
  <cp:revision>17</cp:revision>
  <cp:lastPrinted>2018-03-15T09:48:00Z</cp:lastPrinted>
  <dcterms:created xsi:type="dcterms:W3CDTF">2018-03-15T11:07:00Z</dcterms:created>
  <dcterms:modified xsi:type="dcterms:W3CDTF">2018-03-16T09:16:00Z</dcterms:modified>
</cp:coreProperties>
</file>